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5CF66" w14:textId="55DAEB4F" w:rsidR="00CC1533" w:rsidRPr="009B5B9F" w:rsidRDefault="00A55C49" w:rsidP="00A55C49">
      <w:pPr>
        <w:jc w:val="center"/>
        <w:rPr>
          <w:rFonts w:ascii="Malgun Gothic" w:eastAsia="Malgun Gothic" w:hAnsi="Malgun Gothic" w:cs="Batang"/>
          <w:b/>
          <w:bCs/>
          <w:sz w:val="40"/>
          <w:szCs w:val="44"/>
          <w:lang w:eastAsia="ko-KR"/>
        </w:rPr>
      </w:pPr>
      <w:r w:rsidRPr="009B5B9F">
        <w:rPr>
          <w:rFonts w:ascii="Malgun Gothic" w:eastAsia="Malgun Gothic" w:hAnsi="Malgun Gothic" w:cs="Batang" w:hint="eastAsia"/>
          <w:b/>
          <w:bCs/>
          <w:sz w:val="40"/>
          <w:szCs w:val="44"/>
          <w:lang w:eastAsia="ko-KR"/>
        </w:rPr>
        <w:t xml:space="preserve">덴비 </w:t>
      </w:r>
      <w:r w:rsidRPr="009B5B9F">
        <w:rPr>
          <w:rFonts w:ascii="Malgun Gothic" w:eastAsia="Malgun Gothic" w:hAnsi="Malgun Gothic" w:cs="Batang"/>
          <w:b/>
          <w:bCs/>
          <w:sz w:val="40"/>
          <w:szCs w:val="44"/>
          <w:lang w:eastAsia="ko-KR"/>
        </w:rPr>
        <w:t xml:space="preserve">LG ARS </w:t>
      </w:r>
      <w:r w:rsidRPr="009B5B9F">
        <w:rPr>
          <w:rFonts w:ascii="Malgun Gothic" w:eastAsia="Malgun Gothic" w:hAnsi="Malgun Gothic" w:cs="Batang" w:hint="eastAsia"/>
          <w:b/>
          <w:bCs/>
          <w:sz w:val="40"/>
          <w:szCs w:val="44"/>
          <w:lang w:eastAsia="ko-KR"/>
        </w:rPr>
        <w:t>에이전트 설치 가이드</w:t>
      </w:r>
    </w:p>
    <w:p w14:paraId="6BDA18F3" w14:textId="77777777" w:rsidR="0021231D" w:rsidRPr="000C6016" w:rsidRDefault="00B3573F" w:rsidP="00B3573F">
      <w:pPr>
        <w:jc w:val="left"/>
        <w:rPr>
          <w:rFonts w:ascii="Malgun Gothic" w:eastAsia="Malgun Gothic" w:hAnsi="Malgun Gothic" w:cs="Batang"/>
          <w:b/>
          <w:bCs/>
          <w:sz w:val="28"/>
          <w:szCs w:val="32"/>
          <w:u w:val="single"/>
          <w:lang w:eastAsia="ko-KR"/>
        </w:rPr>
      </w:pPr>
      <w:r w:rsidRPr="000C6016">
        <w:rPr>
          <w:rFonts w:ascii="Malgun Gothic" w:eastAsia="Malgun Gothic" w:hAnsi="Malgun Gothic" w:cs="Batang" w:hint="eastAsia"/>
          <w:b/>
          <w:bCs/>
          <w:sz w:val="28"/>
          <w:szCs w:val="32"/>
          <w:u w:val="single"/>
          <w:lang w:eastAsia="ko-KR"/>
        </w:rPr>
        <w:t>목차:</w:t>
      </w:r>
    </w:p>
    <w:p w14:paraId="654C865C" w14:textId="7E10F6D4" w:rsidR="00B3573F" w:rsidRPr="009B5B9F" w:rsidRDefault="00B3573F" w:rsidP="00B3573F">
      <w:pPr>
        <w:jc w:val="left"/>
        <w:rPr>
          <w:rFonts w:ascii="Malgun Gothic" w:eastAsia="Malgun Gothic" w:hAnsi="Malgun Gothic" w:cs="Batang"/>
          <w:b/>
          <w:bCs/>
          <w:sz w:val="28"/>
          <w:szCs w:val="32"/>
          <w:lang w:eastAsia="ko-KR"/>
        </w:rPr>
      </w:pPr>
      <w:r w:rsidRPr="009B5B9F">
        <w:rPr>
          <w:rFonts w:ascii="Malgun Gothic" w:eastAsia="Malgun Gothic" w:hAnsi="Malgun Gothic" w:cs="Batang" w:hint="eastAsia"/>
          <w:color w:val="4472C4" w:themeColor="accent1"/>
          <w:sz w:val="28"/>
          <w:szCs w:val="28"/>
          <w:lang w:eastAsia="ko-KR"/>
        </w:rPr>
        <w:t>1</w:t>
      </w:r>
      <w:r w:rsidR="0056266C" w:rsidRPr="009B5B9F">
        <w:rPr>
          <w:rFonts w:ascii="Malgun Gothic" w:eastAsia="Malgun Gothic" w:hAnsi="Malgun Gothic" w:cs="Batang"/>
          <w:color w:val="4472C4" w:themeColor="accent1"/>
          <w:sz w:val="28"/>
          <w:szCs w:val="28"/>
          <w:lang w:eastAsia="ko-KR"/>
        </w:rPr>
        <w:t>:</w:t>
      </w:r>
      <w:r w:rsidRPr="009B5B9F">
        <w:rPr>
          <w:rFonts w:ascii="Malgun Gothic" w:eastAsia="Malgun Gothic" w:hAnsi="Malgun Gothic" w:cs="Batang" w:hint="eastAsia"/>
          <w:color w:val="4472C4" w:themeColor="accent1"/>
          <w:sz w:val="28"/>
          <w:szCs w:val="28"/>
          <w:lang w:eastAsia="ko-KR"/>
        </w:rPr>
        <w:t xml:space="preserve">덴비 </w:t>
      </w:r>
      <w:r w:rsidRPr="009B5B9F">
        <w:rPr>
          <w:rFonts w:ascii="Malgun Gothic" w:eastAsia="Malgun Gothic" w:hAnsi="Malgun Gothic" w:cs="Batang"/>
          <w:color w:val="4472C4" w:themeColor="accent1"/>
          <w:sz w:val="28"/>
          <w:szCs w:val="28"/>
          <w:lang w:eastAsia="ko-KR"/>
        </w:rPr>
        <w:t xml:space="preserve">API </w:t>
      </w:r>
      <w:r w:rsidRPr="009B5B9F">
        <w:rPr>
          <w:rFonts w:ascii="Malgun Gothic" w:eastAsia="Malgun Gothic" w:hAnsi="Malgun Gothic" w:cs="Batang" w:hint="eastAsia"/>
          <w:color w:val="4472C4" w:themeColor="accent1"/>
          <w:sz w:val="28"/>
          <w:szCs w:val="28"/>
          <w:lang w:eastAsia="ko-KR"/>
        </w:rPr>
        <w:t>접속키 생성</w:t>
      </w:r>
    </w:p>
    <w:p w14:paraId="1E38B0BD" w14:textId="77777777" w:rsidR="006F3088" w:rsidRPr="009B5B9F" w:rsidRDefault="006F3088" w:rsidP="006F3088">
      <w:pPr>
        <w:jc w:val="left"/>
        <w:rPr>
          <w:rFonts w:ascii="Malgun Gothic" w:eastAsia="Malgun Gothic" w:hAnsi="Malgun Gothic"/>
          <w:color w:val="4472C4" w:themeColor="accent1"/>
          <w:sz w:val="28"/>
          <w:szCs w:val="28"/>
          <w:lang w:eastAsia="ko-KR"/>
        </w:rPr>
      </w:pPr>
      <w:r w:rsidRPr="009B5B9F">
        <w:rPr>
          <w:rFonts w:ascii="Malgun Gothic" w:eastAsia="Malgun Gothic" w:hAnsi="Malgun Gothic"/>
          <w:color w:val="4472C4" w:themeColor="accent1"/>
          <w:sz w:val="28"/>
          <w:szCs w:val="28"/>
          <w:lang w:eastAsia="ko-KR"/>
        </w:rPr>
        <w:t xml:space="preserve">2:UAC </w:t>
      </w:r>
      <w:r w:rsidRPr="009B5B9F">
        <w:rPr>
          <w:rFonts w:ascii="Malgun Gothic" w:eastAsia="Malgun Gothic" w:hAnsi="Malgun Gothic" w:hint="eastAsia"/>
          <w:color w:val="4472C4" w:themeColor="accent1"/>
          <w:sz w:val="28"/>
          <w:szCs w:val="28"/>
          <w:lang w:eastAsia="ko-KR"/>
        </w:rPr>
        <w:t>설정</w:t>
      </w:r>
    </w:p>
    <w:p w14:paraId="48683AB2" w14:textId="77777777" w:rsidR="00F56715" w:rsidRPr="009B5B9F" w:rsidRDefault="00F56715" w:rsidP="00F56715">
      <w:pPr>
        <w:jc w:val="left"/>
        <w:rPr>
          <w:rFonts w:ascii="Malgun Gothic" w:eastAsia="Malgun Gothic" w:hAnsi="Malgun Gothic"/>
          <w:color w:val="4472C4" w:themeColor="accent1"/>
          <w:sz w:val="28"/>
          <w:szCs w:val="28"/>
          <w:lang w:eastAsia="ko-KR"/>
        </w:rPr>
      </w:pPr>
      <w:r w:rsidRPr="009B5B9F">
        <w:rPr>
          <w:rFonts w:ascii="Malgun Gothic" w:eastAsia="Malgun Gothic" w:hAnsi="Malgun Gothic" w:hint="eastAsia"/>
          <w:color w:val="4472C4" w:themeColor="accent1"/>
          <w:sz w:val="28"/>
          <w:szCs w:val="28"/>
          <w:lang w:eastAsia="ko-KR"/>
        </w:rPr>
        <w:t>3</w:t>
      </w:r>
      <w:r w:rsidRPr="009B5B9F">
        <w:rPr>
          <w:rFonts w:ascii="Malgun Gothic" w:eastAsia="Malgun Gothic" w:hAnsi="Malgun Gothic"/>
          <w:color w:val="4472C4" w:themeColor="accent1"/>
          <w:sz w:val="28"/>
          <w:szCs w:val="28"/>
          <w:lang w:eastAsia="ko-KR"/>
        </w:rPr>
        <w:t>:</w:t>
      </w:r>
      <w:r w:rsidRPr="009B5B9F">
        <w:rPr>
          <w:rFonts w:ascii="Malgun Gothic" w:eastAsia="Malgun Gothic" w:hAnsi="Malgun Gothic" w:hint="eastAsia"/>
          <w:color w:val="4472C4" w:themeColor="accent1"/>
          <w:sz w:val="28"/>
          <w:szCs w:val="28"/>
          <w:lang w:eastAsia="ko-KR"/>
        </w:rPr>
        <w:t xml:space="preserve">덴비 </w:t>
      </w:r>
      <w:r w:rsidRPr="009B5B9F">
        <w:rPr>
          <w:rFonts w:ascii="Malgun Gothic" w:eastAsia="Malgun Gothic" w:hAnsi="Malgun Gothic"/>
          <w:color w:val="4472C4" w:themeColor="accent1"/>
          <w:sz w:val="28"/>
          <w:szCs w:val="28"/>
          <w:lang w:eastAsia="ko-KR"/>
        </w:rPr>
        <w:t xml:space="preserve">LG </w:t>
      </w:r>
      <w:r w:rsidRPr="009B5B9F">
        <w:rPr>
          <w:rFonts w:ascii="Malgun Gothic" w:eastAsia="Malgun Gothic" w:hAnsi="Malgun Gothic" w:hint="eastAsia"/>
          <w:color w:val="4472C4" w:themeColor="accent1"/>
          <w:sz w:val="28"/>
          <w:szCs w:val="28"/>
          <w:lang w:eastAsia="ko-KR"/>
        </w:rPr>
        <w:t>A</w:t>
      </w:r>
      <w:r w:rsidRPr="009B5B9F">
        <w:rPr>
          <w:rFonts w:ascii="Malgun Gothic" w:eastAsia="Malgun Gothic" w:hAnsi="Malgun Gothic"/>
          <w:color w:val="4472C4" w:themeColor="accent1"/>
          <w:sz w:val="28"/>
          <w:szCs w:val="28"/>
          <w:lang w:eastAsia="ko-KR"/>
        </w:rPr>
        <w:t xml:space="preserve">RS AGENT </w:t>
      </w:r>
      <w:r w:rsidRPr="009B5B9F">
        <w:rPr>
          <w:rFonts w:ascii="Malgun Gothic" w:eastAsia="Malgun Gothic" w:hAnsi="Malgun Gothic" w:hint="eastAsia"/>
          <w:color w:val="4472C4" w:themeColor="accent1"/>
          <w:sz w:val="28"/>
          <w:szCs w:val="28"/>
          <w:lang w:eastAsia="ko-KR"/>
        </w:rPr>
        <w:t>설치</w:t>
      </w:r>
      <w:r w:rsidRPr="009B5B9F">
        <w:rPr>
          <w:rFonts w:ascii="Malgun Gothic" w:eastAsia="Malgun Gothic" w:hAnsi="Malgun Gothic"/>
          <w:color w:val="4472C4" w:themeColor="accent1"/>
          <w:sz w:val="28"/>
          <w:szCs w:val="28"/>
          <w:lang w:eastAsia="ko-KR"/>
        </w:rPr>
        <w:t>:</w:t>
      </w:r>
    </w:p>
    <w:p w14:paraId="3993446C" w14:textId="1DDA5112" w:rsidR="00D50F19" w:rsidRPr="009B5B9F" w:rsidRDefault="00D50F19" w:rsidP="00F56715">
      <w:pPr>
        <w:jc w:val="left"/>
        <w:rPr>
          <w:rFonts w:ascii="Malgun Gothic" w:eastAsia="Malgun Gothic" w:hAnsi="Malgun Gothic"/>
          <w:color w:val="4472C4" w:themeColor="accent1"/>
          <w:sz w:val="28"/>
          <w:szCs w:val="28"/>
          <w:lang w:eastAsia="ko-KR"/>
        </w:rPr>
      </w:pPr>
      <w:r w:rsidRPr="009B5B9F">
        <w:rPr>
          <w:rFonts w:ascii="Malgun Gothic" w:eastAsia="Malgun Gothic" w:hAnsi="Malgun Gothic"/>
          <w:color w:val="4472C4" w:themeColor="accent1"/>
          <w:sz w:val="28"/>
          <w:szCs w:val="28"/>
          <w:lang w:eastAsia="ko-KR"/>
        </w:rPr>
        <w:t>4:</w:t>
      </w:r>
      <w:r w:rsidRPr="009B5B9F">
        <w:rPr>
          <w:rFonts w:ascii="Malgun Gothic" w:eastAsia="Malgun Gothic" w:hAnsi="Malgun Gothic" w:hint="eastAsia"/>
          <w:color w:val="4472C4" w:themeColor="accent1"/>
          <w:sz w:val="28"/>
          <w:szCs w:val="28"/>
          <w:lang w:eastAsia="ko-KR"/>
        </w:rPr>
        <w:t>테스트</w:t>
      </w:r>
    </w:p>
    <w:p w14:paraId="224F56A9" w14:textId="763D8806" w:rsidR="00B3573F" w:rsidRPr="000C6016" w:rsidRDefault="00F2377E" w:rsidP="00186B1D">
      <w:pPr>
        <w:jc w:val="left"/>
        <w:rPr>
          <w:rFonts w:ascii="Malgun Gothic" w:eastAsia="Malgun Gothic" w:hAnsi="Malgun Gothic" w:cs="Batang"/>
          <w:b/>
          <w:bCs/>
          <w:sz w:val="28"/>
          <w:szCs w:val="32"/>
          <w:u w:val="single"/>
          <w:lang w:eastAsia="ko-KR"/>
        </w:rPr>
      </w:pPr>
      <w:r w:rsidRPr="000C6016">
        <w:rPr>
          <w:rFonts w:ascii="Malgun Gothic" w:eastAsia="Malgun Gothic" w:hAnsi="Malgun Gothic" w:cs="Batang" w:hint="eastAsia"/>
          <w:b/>
          <w:bCs/>
          <w:sz w:val="28"/>
          <w:szCs w:val="32"/>
          <w:u w:val="single"/>
          <w:lang w:eastAsia="ko-KR"/>
        </w:rPr>
        <w:t>비고</w:t>
      </w:r>
      <w:r w:rsidR="00974B61" w:rsidRPr="000C6016">
        <w:rPr>
          <w:rFonts w:ascii="Malgun Gothic" w:eastAsia="Malgun Gothic" w:hAnsi="Malgun Gothic" w:cs="Batang" w:hint="eastAsia"/>
          <w:b/>
          <w:bCs/>
          <w:sz w:val="28"/>
          <w:szCs w:val="32"/>
          <w:u w:val="single"/>
          <w:lang w:eastAsia="ko-KR"/>
        </w:rPr>
        <w:t>:</w:t>
      </w:r>
    </w:p>
    <w:p w14:paraId="14D588C1" w14:textId="76A0AEB2" w:rsidR="00974B61" w:rsidRPr="009B5B9F" w:rsidRDefault="00974B61" w:rsidP="00E84199">
      <w:pPr>
        <w:ind w:firstLineChars="100" w:firstLine="240"/>
        <w:jc w:val="left"/>
        <w:rPr>
          <w:rFonts w:ascii="Malgun Gothic" w:eastAsia="Malgun Gothic" w:hAnsi="Malgun Gothic" w:cs="Batang"/>
          <w:b/>
          <w:bCs/>
          <w:sz w:val="24"/>
          <w:szCs w:val="28"/>
          <w:lang w:eastAsia="ko-KR"/>
        </w:rPr>
      </w:pPr>
      <w:r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 xml:space="preserve">본문서는 </w:t>
      </w:r>
      <w:r w:rsidRPr="009B5B9F">
        <w:rPr>
          <w:rFonts w:ascii="Malgun Gothic" w:eastAsia="Malgun Gothic" w:hAnsi="Malgun Gothic" w:cs="Batang"/>
          <w:b/>
          <w:bCs/>
          <w:sz w:val="24"/>
          <w:szCs w:val="28"/>
          <w:lang w:eastAsia="ko-KR"/>
        </w:rPr>
        <w:t>&lt;</w:t>
      </w:r>
      <w:r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 xml:space="preserve">주 덴탈비서&gt; 에서 </w:t>
      </w:r>
      <w:r w:rsidR="007B793C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>고객</w:t>
      </w:r>
      <w:r w:rsidR="00756A55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 xml:space="preserve">사에 </w:t>
      </w:r>
      <w:r w:rsidR="00C56FA6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>덴비 프로그램</w:t>
      </w:r>
      <w:r w:rsidR="00E3261D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>내의</w:t>
      </w:r>
      <w:r w:rsidR="00756A55" w:rsidRPr="009B5B9F">
        <w:rPr>
          <w:rFonts w:ascii="Malgun Gothic" w:eastAsia="Malgun Gothic" w:hAnsi="Malgun Gothic" w:cs="Batang"/>
          <w:b/>
          <w:bCs/>
          <w:sz w:val="24"/>
          <w:szCs w:val="28"/>
          <w:lang w:eastAsia="ko-KR"/>
        </w:rPr>
        <w:t xml:space="preserve">LG ARS </w:t>
      </w:r>
      <w:r w:rsidR="00756A55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 xml:space="preserve">서비스 용도로 </w:t>
      </w:r>
      <w:r w:rsidR="000D2FB5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 xml:space="preserve">사용하는 </w:t>
      </w:r>
      <w:r w:rsidR="00756A55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>설치</w:t>
      </w:r>
      <w:r w:rsidR="00F254ED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>가이</w:t>
      </w:r>
      <w:r w:rsidR="000D2FB5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>이며</w:t>
      </w:r>
      <w:r w:rsidR="00F254ED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 xml:space="preserve"> </w:t>
      </w:r>
      <w:r w:rsidR="00756A55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 xml:space="preserve"> </w:t>
      </w:r>
      <w:r w:rsidR="00130BDA" w:rsidRPr="009B5B9F">
        <w:rPr>
          <w:rFonts w:ascii="Malgun Gothic" w:eastAsia="Malgun Gothic" w:hAnsi="Malgun Gothic" w:cs="Batang"/>
          <w:b/>
          <w:bCs/>
          <w:sz w:val="24"/>
          <w:szCs w:val="28"/>
          <w:lang w:eastAsia="ko-KR"/>
        </w:rPr>
        <w:t>&lt;</w:t>
      </w:r>
      <w:r w:rsidR="00130BDA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>주 덴탈비서&gt;</w:t>
      </w:r>
      <w:r w:rsidR="009F717B" w:rsidRPr="009B5B9F">
        <w:rPr>
          <w:rFonts w:ascii="Malgun Gothic" w:eastAsia="Malgun Gothic" w:hAnsi="Malgun Gothic" w:cs="Batang"/>
          <w:b/>
          <w:bCs/>
          <w:sz w:val="24"/>
          <w:szCs w:val="28"/>
          <w:lang w:eastAsia="ko-KR"/>
        </w:rPr>
        <w:t xml:space="preserve"> </w:t>
      </w:r>
      <w:r w:rsidR="009F717B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>허락없이</w:t>
      </w:r>
      <w:r w:rsidR="009F717B" w:rsidRPr="009B5B9F">
        <w:rPr>
          <w:rFonts w:ascii="Malgun Gothic" w:eastAsia="Malgun Gothic" w:hAnsi="Malgun Gothic" w:cs="Batang"/>
          <w:b/>
          <w:bCs/>
          <w:sz w:val="24"/>
          <w:szCs w:val="28"/>
          <w:lang w:eastAsia="ko-KR"/>
        </w:rPr>
        <w:t xml:space="preserve"> </w:t>
      </w:r>
      <w:r w:rsidR="00D901D6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>자체로 사용하거나 설치</w:t>
      </w:r>
      <w:r w:rsidR="000578C5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 xml:space="preserve">할경우 </w:t>
      </w:r>
      <w:r w:rsidR="00D12C64" w:rsidRPr="009B5B9F">
        <w:rPr>
          <w:rFonts w:ascii="Malgun Gothic" w:eastAsia="Malgun Gothic" w:hAnsi="Malgun Gothic" w:cs="Batang" w:hint="eastAsia"/>
          <w:b/>
          <w:bCs/>
          <w:sz w:val="24"/>
          <w:szCs w:val="28"/>
          <w:lang w:eastAsia="ko-KR"/>
        </w:rPr>
        <w:t>사용에 제약을 받을수 있습니다.</w:t>
      </w:r>
    </w:p>
    <w:p w14:paraId="64684910" w14:textId="77777777" w:rsidR="00E3292E" w:rsidRPr="009B5B9F" w:rsidRDefault="00E3292E" w:rsidP="00186B1D">
      <w:pPr>
        <w:jc w:val="left"/>
        <w:rPr>
          <w:rFonts w:ascii="Malgun Gothic" w:eastAsia="Malgun Gothic" w:hAnsi="Malgun Gothic" w:cs="Batang"/>
          <w:b/>
          <w:bCs/>
          <w:sz w:val="24"/>
          <w:szCs w:val="28"/>
          <w:lang w:eastAsia="ko-KR"/>
        </w:rPr>
      </w:pPr>
    </w:p>
    <w:p w14:paraId="382A9FB6" w14:textId="6A3B8C18" w:rsidR="00166E64" w:rsidRPr="009B5B9F" w:rsidRDefault="00503E7D" w:rsidP="00166E64">
      <w:pPr>
        <w:jc w:val="left"/>
        <w:rPr>
          <w:rFonts w:ascii="Malgun Gothic" w:eastAsia="Malgun Gothic" w:hAnsi="Malgun Gothic" w:cs="Batang"/>
          <w:color w:val="FF0000"/>
          <w:sz w:val="24"/>
          <w:szCs w:val="28"/>
          <w:lang w:eastAsia="ko-KR"/>
        </w:rPr>
      </w:pPr>
      <w:r w:rsidRPr="009B5B9F">
        <w:rPr>
          <w:rFonts w:ascii="Malgun Gothic" w:eastAsia="Malgun Gothic" w:hAnsi="Malgun Gothic" w:cs="Batang" w:hint="eastAsia"/>
          <w:color w:val="FF0000"/>
          <w:sz w:val="24"/>
          <w:szCs w:val="28"/>
          <w:lang w:eastAsia="ko-KR"/>
        </w:rPr>
        <w:t>1</w:t>
      </w:r>
      <w:r w:rsidRPr="009B5B9F">
        <w:rPr>
          <w:rFonts w:ascii="Malgun Gothic" w:eastAsia="Malgun Gothic" w:hAnsi="Malgun Gothic" w:cs="Batang"/>
          <w:color w:val="FF0000"/>
          <w:sz w:val="24"/>
          <w:szCs w:val="28"/>
          <w:lang w:eastAsia="ko-KR"/>
        </w:rPr>
        <w:t>:</w:t>
      </w:r>
      <w:r w:rsidR="00855E64" w:rsidRPr="009B5B9F">
        <w:rPr>
          <w:rFonts w:ascii="Malgun Gothic" w:eastAsia="Malgun Gothic" w:hAnsi="Malgun Gothic" w:cs="Batang"/>
          <w:color w:val="FF0000"/>
          <w:sz w:val="24"/>
          <w:szCs w:val="28"/>
          <w:lang w:eastAsia="ko-KR"/>
        </w:rPr>
        <w:t xml:space="preserve"> </w:t>
      </w:r>
      <w:r w:rsidR="00855E64" w:rsidRPr="009B5B9F">
        <w:rPr>
          <w:rFonts w:ascii="Malgun Gothic" w:eastAsia="Malgun Gothic" w:hAnsi="Malgun Gothic" w:cs="Batang" w:hint="eastAsia"/>
          <w:color w:val="FF0000"/>
          <w:sz w:val="24"/>
          <w:szCs w:val="28"/>
          <w:lang w:eastAsia="ko-KR"/>
        </w:rPr>
        <w:t xml:space="preserve">덴비 </w:t>
      </w:r>
      <w:r w:rsidR="00855E64" w:rsidRPr="009B5B9F">
        <w:rPr>
          <w:rFonts w:ascii="Malgun Gothic" w:eastAsia="Malgun Gothic" w:hAnsi="Malgun Gothic" w:cs="Batang"/>
          <w:color w:val="FF0000"/>
          <w:sz w:val="24"/>
          <w:szCs w:val="28"/>
          <w:lang w:eastAsia="ko-KR"/>
        </w:rPr>
        <w:t xml:space="preserve">API </w:t>
      </w:r>
      <w:r w:rsidR="00855E64" w:rsidRPr="009B5B9F">
        <w:rPr>
          <w:rFonts w:ascii="Malgun Gothic" w:eastAsia="Malgun Gothic" w:hAnsi="Malgun Gothic" w:cs="Batang" w:hint="eastAsia"/>
          <w:color w:val="FF0000"/>
          <w:sz w:val="24"/>
          <w:szCs w:val="28"/>
          <w:lang w:eastAsia="ko-KR"/>
        </w:rPr>
        <w:t>접속키 생성</w:t>
      </w:r>
    </w:p>
    <w:p w14:paraId="211967C9" w14:textId="01EADE5B" w:rsidR="00A659A6" w:rsidRPr="00544302" w:rsidRDefault="00A659A6" w:rsidP="00166E64">
      <w:pPr>
        <w:jc w:val="left"/>
        <w:rPr>
          <w:rFonts w:ascii="Malgun Gothic" w:eastAsia="Malgun Gothic" w:hAnsi="Malgun Gothic" w:cs="Batang"/>
          <w:color w:val="4472C4" w:themeColor="accent1"/>
          <w:sz w:val="24"/>
          <w:szCs w:val="28"/>
          <w:lang w:eastAsia="ko-KR"/>
        </w:rPr>
      </w:pPr>
      <w:r w:rsidRPr="00544302">
        <w:rPr>
          <w:rFonts w:ascii="Malgun Gothic" w:eastAsia="Malgun Gothic" w:hAnsi="Malgun Gothic" w:cs="Batang" w:hint="eastAsia"/>
          <w:color w:val="4472C4" w:themeColor="accent1"/>
          <w:sz w:val="24"/>
          <w:szCs w:val="28"/>
          <w:lang w:eastAsia="ko-KR"/>
        </w:rPr>
        <w:t>절차1</w:t>
      </w:r>
      <w:r w:rsidRPr="00544302">
        <w:rPr>
          <w:rFonts w:ascii="Malgun Gothic" w:eastAsia="Malgun Gothic" w:hAnsi="Malgun Gothic" w:cs="Batang"/>
          <w:color w:val="4472C4" w:themeColor="accent1"/>
          <w:sz w:val="24"/>
          <w:szCs w:val="28"/>
          <w:lang w:eastAsia="ko-KR"/>
        </w:rPr>
        <w:t>:</w:t>
      </w:r>
    </w:p>
    <w:p w14:paraId="21DC01D8" w14:textId="1DB51016" w:rsidR="00992D27" w:rsidRPr="009B5B9F" w:rsidRDefault="00992D27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/>
          <w:noProof/>
        </w:rPr>
        <w:drawing>
          <wp:inline distT="0" distB="0" distL="0" distR="0" wp14:anchorId="10F4C70D" wp14:editId="7D101D61">
            <wp:extent cx="4210050" cy="2138985"/>
            <wp:effectExtent l="0" t="0" r="0" b="0"/>
            <wp:docPr id="4558021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80214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5826" cy="214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474B6" w14:textId="0876BB8B" w:rsidR="00814091" w:rsidRPr="00544302" w:rsidRDefault="00814091" w:rsidP="00814091">
      <w:pPr>
        <w:jc w:val="left"/>
        <w:rPr>
          <w:rFonts w:ascii="Malgun Gothic" w:eastAsia="Malgun Gothic" w:hAnsi="Malgun Gothic" w:cs="Batang"/>
          <w:color w:val="4472C4" w:themeColor="accent1"/>
          <w:sz w:val="24"/>
          <w:szCs w:val="28"/>
          <w:lang w:eastAsia="ko-KR"/>
        </w:rPr>
      </w:pPr>
      <w:r w:rsidRPr="00544302">
        <w:rPr>
          <w:rFonts w:ascii="Malgun Gothic" w:eastAsia="Malgun Gothic" w:hAnsi="Malgun Gothic" w:cs="Batang" w:hint="eastAsia"/>
          <w:color w:val="4472C4" w:themeColor="accent1"/>
          <w:sz w:val="24"/>
          <w:szCs w:val="28"/>
          <w:lang w:eastAsia="ko-KR"/>
        </w:rPr>
        <w:t>절차</w:t>
      </w:r>
      <w:r w:rsidRPr="00544302">
        <w:rPr>
          <w:rFonts w:ascii="Malgun Gothic" w:eastAsia="Malgun Gothic" w:hAnsi="Malgun Gothic" w:cs="Batang"/>
          <w:color w:val="4472C4" w:themeColor="accent1"/>
          <w:sz w:val="24"/>
          <w:szCs w:val="28"/>
          <w:lang w:eastAsia="ko-KR"/>
        </w:rPr>
        <w:t>2:</w:t>
      </w:r>
    </w:p>
    <w:p w14:paraId="47F3D58E" w14:textId="77777777" w:rsidR="00814091" w:rsidRPr="009B5B9F" w:rsidRDefault="00814091" w:rsidP="00166E64">
      <w:pPr>
        <w:jc w:val="left"/>
        <w:rPr>
          <w:rFonts w:ascii="Malgun Gothic" w:eastAsia="Malgun Gothic" w:hAnsi="Malgun Gothic"/>
          <w:lang w:eastAsia="ko-KR"/>
        </w:rPr>
      </w:pPr>
    </w:p>
    <w:p w14:paraId="290C4866" w14:textId="17348BFA" w:rsidR="00992D27" w:rsidRPr="009B5B9F" w:rsidRDefault="00992D27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55EAB296" wp14:editId="5BD463D2">
            <wp:extent cx="5274310" cy="2042160"/>
            <wp:effectExtent l="0" t="0" r="2540" b="0"/>
            <wp:docPr id="6782138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21386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C79A6" w14:textId="579ED8B3" w:rsidR="00CE60B2" w:rsidRPr="00544302" w:rsidRDefault="00814091" w:rsidP="00166E64">
      <w:pPr>
        <w:jc w:val="left"/>
        <w:rPr>
          <w:rFonts w:ascii="Malgun Gothic" w:eastAsia="Malgun Gothic" w:hAnsi="Malgun Gothic" w:cs="Batang"/>
          <w:color w:val="4472C4" w:themeColor="accent1"/>
          <w:sz w:val="24"/>
          <w:szCs w:val="28"/>
          <w:lang w:eastAsia="ko-KR"/>
        </w:rPr>
      </w:pPr>
      <w:r w:rsidRPr="00544302">
        <w:rPr>
          <w:rFonts w:ascii="Malgun Gothic" w:eastAsia="Malgun Gothic" w:hAnsi="Malgun Gothic" w:cs="Batang" w:hint="eastAsia"/>
          <w:color w:val="4472C4" w:themeColor="accent1"/>
          <w:sz w:val="24"/>
          <w:szCs w:val="28"/>
          <w:lang w:eastAsia="ko-KR"/>
        </w:rPr>
        <w:t>절차</w:t>
      </w:r>
      <w:r w:rsidRPr="00544302">
        <w:rPr>
          <w:rFonts w:ascii="Malgun Gothic" w:eastAsia="Malgun Gothic" w:hAnsi="Malgun Gothic" w:cs="Batang"/>
          <w:color w:val="4472C4" w:themeColor="accent1"/>
          <w:sz w:val="24"/>
          <w:szCs w:val="28"/>
          <w:lang w:eastAsia="ko-KR"/>
        </w:rPr>
        <w:t>3:</w:t>
      </w:r>
    </w:p>
    <w:p w14:paraId="5F3F635F" w14:textId="3F5BA54C" w:rsidR="00222513" w:rsidRPr="009B5B9F" w:rsidRDefault="00222513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/>
          <w:noProof/>
        </w:rPr>
        <w:drawing>
          <wp:inline distT="0" distB="0" distL="0" distR="0" wp14:anchorId="39E1223C" wp14:editId="47CA3288">
            <wp:extent cx="3340100" cy="3527091"/>
            <wp:effectExtent l="0" t="0" r="0" b="0"/>
            <wp:docPr id="20543230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32304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45107" cy="3532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D9465" w14:textId="69904507" w:rsidR="003B5B9F" w:rsidRPr="009B5B9F" w:rsidRDefault="00C01555" w:rsidP="00166E64">
      <w:pPr>
        <w:jc w:val="left"/>
        <w:rPr>
          <w:rFonts w:ascii="Malgun Gothic" w:eastAsia="Malgun Gothic" w:hAnsi="Malgun Gothic"/>
          <w:color w:val="FF0000"/>
          <w:sz w:val="28"/>
          <w:szCs w:val="32"/>
          <w:lang w:eastAsia="ko-KR"/>
        </w:rPr>
      </w:pPr>
      <w:r w:rsidRPr="009B5B9F">
        <w:rPr>
          <w:rFonts w:ascii="Malgun Gothic" w:eastAsia="Malgun Gothic" w:hAnsi="Malgun Gothic"/>
          <w:color w:val="FF0000"/>
          <w:sz w:val="28"/>
          <w:szCs w:val="32"/>
          <w:lang w:eastAsia="ko-KR"/>
        </w:rPr>
        <w:t>2</w:t>
      </w:r>
      <w:r w:rsidR="003B5B9F" w:rsidRPr="009B5B9F">
        <w:rPr>
          <w:rFonts w:ascii="Malgun Gothic" w:eastAsia="Malgun Gothic" w:hAnsi="Malgun Gothic"/>
          <w:color w:val="FF0000"/>
          <w:sz w:val="28"/>
          <w:szCs w:val="32"/>
          <w:lang w:eastAsia="ko-KR"/>
        </w:rPr>
        <w:t xml:space="preserve">:UAC </w:t>
      </w:r>
      <w:r w:rsidR="003B5B9F" w:rsidRPr="009B5B9F">
        <w:rPr>
          <w:rFonts w:ascii="Malgun Gothic" w:eastAsia="Malgun Gothic" w:hAnsi="Malgun Gothic" w:hint="eastAsia"/>
          <w:color w:val="FF0000"/>
          <w:sz w:val="28"/>
          <w:szCs w:val="32"/>
          <w:lang w:eastAsia="ko-KR"/>
        </w:rPr>
        <w:t>설정</w:t>
      </w:r>
    </w:p>
    <w:p w14:paraId="4A86E418" w14:textId="6087D979" w:rsidR="00C27429" w:rsidRPr="00544302" w:rsidRDefault="00C27429" w:rsidP="00166E64">
      <w:pPr>
        <w:jc w:val="left"/>
        <w:rPr>
          <w:rFonts w:ascii="Malgun Gothic" w:eastAsia="Malgun Gothic" w:hAnsi="Malgun Gothic"/>
          <w:color w:val="4472C4" w:themeColor="accent1"/>
          <w:sz w:val="28"/>
          <w:szCs w:val="32"/>
          <w:lang w:eastAsia="ko-KR"/>
        </w:rPr>
      </w:pPr>
      <w:r w:rsidRPr="00544302">
        <w:rPr>
          <w:rFonts w:ascii="Malgun Gothic" w:eastAsia="Malgun Gothic" w:hAnsi="Malgun Gothic" w:hint="eastAsia"/>
          <w:color w:val="4472C4" w:themeColor="accent1"/>
          <w:sz w:val="28"/>
          <w:szCs w:val="32"/>
          <w:lang w:eastAsia="ko-KR"/>
        </w:rPr>
        <w:t>절차1</w:t>
      </w:r>
      <w:r w:rsidRPr="00544302">
        <w:rPr>
          <w:rFonts w:ascii="Malgun Gothic" w:eastAsia="Malgun Gothic" w:hAnsi="Malgun Gothic"/>
          <w:color w:val="4472C4" w:themeColor="accent1"/>
          <w:sz w:val="28"/>
          <w:szCs w:val="32"/>
          <w:lang w:eastAsia="ko-KR"/>
        </w:rPr>
        <w:t>:</w:t>
      </w:r>
    </w:p>
    <w:p w14:paraId="3C2BF72A" w14:textId="26284769" w:rsidR="003B5B9F" w:rsidRPr="009B5B9F" w:rsidRDefault="00096A88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72485824" wp14:editId="77998268">
            <wp:extent cx="5274310" cy="4435475"/>
            <wp:effectExtent l="0" t="0" r="2540" b="3175"/>
            <wp:docPr id="88602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027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F4485" w14:textId="05F422FD" w:rsidR="00356A6F" w:rsidRPr="00544302" w:rsidRDefault="00356A6F" w:rsidP="00166E64">
      <w:pPr>
        <w:jc w:val="left"/>
        <w:rPr>
          <w:rFonts w:ascii="Malgun Gothic" w:eastAsia="Malgun Gothic" w:hAnsi="Malgun Gothic"/>
          <w:color w:val="4472C4" w:themeColor="accent1"/>
          <w:sz w:val="28"/>
          <w:szCs w:val="32"/>
          <w:lang w:eastAsia="ko-KR"/>
        </w:rPr>
      </w:pPr>
      <w:r w:rsidRPr="00544302">
        <w:rPr>
          <w:rFonts w:ascii="Malgun Gothic" w:eastAsia="Malgun Gothic" w:hAnsi="Malgun Gothic" w:hint="eastAsia"/>
          <w:color w:val="4472C4" w:themeColor="accent1"/>
          <w:sz w:val="28"/>
          <w:szCs w:val="32"/>
          <w:lang w:eastAsia="ko-KR"/>
        </w:rPr>
        <w:t>절차</w:t>
      </w:r>
      <w:r w:rsidRPr="00544302">
        <w:rPr>
          <w:rFonts w:ascii="Malgun Gothic" w:eastAsia="Malgun Gothic" w:hAnsi="Malgun Gothic"/>
          <w:color w:val="4472C4" w:themeColor="accent1"/>
          <w:sz w:val="28"/>
          <w:szCs w:val="32"/>
          <w:lang w:eastAsia="ko-KR"/>
        </w:rPr>
        <w:t>2:</w:t>
      </w:r>
    </w:p>
    <w:p w14:paraId="20CDF920" w14:textId="6F4AA195" w:rsidR="00096A88" w:rsidRPr="009B5B9F" w:rsidRDefault="00096A88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/>
          <w:noProof/>
        </w:rPr>
        <w:drawing>
          <wp:inline distT="0" distB="0" distL="0" distR="0" wp14:anchorId="1D25C38C" wp14:editId="0D3EB009">
            <wp:extent cx="5274310" cy="3806825"/>
            <wp:effectExtent l="0" t="0" r="2540" b="3175"/>
            <wp:docPr id="462029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029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02580" w14:textId="77777777" w:rsidR="00096A88" w:rsidRPr="009B5B9F" w:rsidRDefault="00096A88" w:rsidP="00166E64">
      <w:pPr>
        <w:jc w:val="left"/>
        <w:rPr>
          <w:rFonts w:ascii="Malgun Gothic" w:eastAsia="Malgun Gothic" w:hAnsi="Malgun Gothic"/>
          <w:lang w:eastAsia="ko-KR"/>
        </w:rPr>
      </w:pPr>
    </w:p>
    <w:p w14:paraId="13E8B793" w14:textId="5AE0DE7C" w:rsidR="00E22337" w:rsidRPr="009B5B9F" w:rsidRDefault="00E22337" w:rsidP="00E22337">
      <w:pPr>
        <w:jc w:val="left"/>
        <w:rPr>
          <w:rFonts w:ascii="Malgun Gothic" w:eastAsia="Malgun Gothic" w:hAnsi="Malgun Gothic"/>
          <w:color w:val="FF0000"/>
          <w:sz w:val="28"/>
          <w:szCs w:val="32"/>
          <w:lang w:eastAsia="ko-KR"/>
        </w:rPr>
      </w:pPr>
      <w:r w:rsidRPr="009B5B9F">
        <w:rPr>
          <w:rFonts w:ascii="Malgun Gothic" w:eastAsia="Malgun Gothic" w:hAnsi="Malgun Gothic" w:hint="eastAsia"/>
          <w:color w:val="FF0000"/>
          <w:sz w:val="28"/>
          <w:szCs w:val="32"/>
          <w:lang w:eastAsia="ko-KR"/>
        </w:rPr>
        <w:t>3</w:t>
      </w:r>
      <w:r w:rsidRPr="009B5B9F">
        <w:rPr>
          <w:rFonts w:ascii="Malgun Gothic" w:eastAsia="Malgun Gothic" w:hAnsi="Malgun Gothic"/>
          <w:color w:val="FF0000"/>
          <w:sz w:val="28"/>
          <w:szCs w:val="32"/>
          <w:lang w:eastAsia="ko-KR"/>
        </w:rPr>
        <w:t>:</w:t>
      </w:r>
      <w:r w:rsidR="00E14183" w:rsidRPr="009B5B9F">
        <w:rPr>
          <w:rFonts w:ascii="Malgun Gothic" w:eastAsia="Malgun Gothic" w:hAnsi="Malgun Gothic" w:hint="eastAsia"/>
          <w:color w:val="FF0000"/>
          <w:sz w:val="28"/>
          <w:szCs w:val="32"/>
          <w:lang w:eastAsia="ko-KR"/>
        </w:rPr>
        <w:t xml:space="preserve">덴비 </w:t>
      </w:r>
      <w:r w:rsidR="00E14183" w:rsidRPr="009B5B9F">
        <w:rPr>
          <w:rFonts w:ascii="Malgun Gothic" w:eastAsia="Malgun Gothic" w:hAnsi="Malgun Gothic"/>
          <w:color w:val="FF0000"/>
          <w:sz w:val="28"/>
          <w:szCs w:val="32"/>
          <w:lang w:eastAsia="ko-KR"/>
        </w:rPr>
        <w:t xml:space="preserve">LG </w:t>
      </w:r>
      <w:r w:rsidR="00E14183" w:rsidRPr="009B5B9F">
        <w:rPr>
          <w:rFonts w:ascii="Malgun Gothic" w:eastAsia="Malgun Gothic" w:hAnsi="Malgun Gothic" w:hint="eastAsia"/>
          <w:color w:val="FF0000"/>
          <w:sz w:val="28"/>
          <w:szCs w:val="32"/>
          <w:lang w:eastAsia="ko-KR"/>
        </w:rPr>
        <w:t>A</w:t>
      </w:r>
      <w:r w:rsidR="00E14183" w:rsidRPr="009B5B9F">
        <w:rPr>
          <w:rFonts w:ascii="Malgun Gothic" w:eastAsia="Malgun Gothic" w:hAnsi="Malgun Gothic"/>
          <w:color w:val="FF0000"/>
          <w:sz w:val="28"/>
          <w:szCs w:val="32"/>
          <w:lang w:eastAsia="ko-KR"/>
        </w:rPr>
        <w:t xml:space="preserve">RS AGENT </w:t>
      </w:r>
      <w:r w:rsidR="00E14183" w:rsidRPr="009B5B9F">
        <w:rPr>
          <w:rFonts w:ascii="Malgun Gothic" w:eastAsia="Malgun Gothic" w:hAnsi="Malgun Gothic" w:hint="eastAsia"/>
          <w:color w:val="FF0000"/>
          <w:sz w:val="28"/>
          <w:szCs w:val="32"/>
          <w:lang w:eastAsia="ko-KR"/>
        </w:rPr>
        <w:t>설치</w:t>
      </w:r>
      <w:r w:rsidRPr="009B5B9F">
        <w:rPr>
          <w:rFonts w:ascii="Malgun Gothic" w:eastAsia="Malgun Gothic" w:hAnsi="Malgun Gothic"/>
          <w:color w:val="FF0000"/>
          <w:sz w:val="28"/>
          <w:szCs w:val="32"/>
          <w:lang w:eastAsia="ko-KR"/>
        </w:rPr>
        <w:t>:</w:t>
      </w:r>
    </w:p>
    <w:p w14:paraId="7F782286" w14:textId="77777777" w:rsidR="00E2562E" w:rsidRPr="00544302" w:rsidRDefault="008D43F7" w:rsidP="00166E64">
      <w:pPr>
        <w:jc w:val="left"/>
        <w:rPr>
          <w:rFonts w:ascii="Malgun Gothic" w:eastAsia="Malgun Gothic" w:hAnsi="Malgun Gothic"/>
          <w:color w:val="4472C4" w:themeColor="accent1"/>
          <w:sz w:val="24"/>
          <w:szCs w:val="28"/>
          <w:lang w:eastAsia="ko-KR"/>
        </w:rPr>
      </w:pPr>
      <w:r w:rsidRPr="00544302">
        <w:rPr>
          <w:rFonts w:ascii="Malgun Gothic" w:eastAsia="Malgun Gothic" w:hAnsi="Malgun Gothic" w:hint="eastAsia"/>
          <w:color w:val="4472C4" w:themeColor="accent1"/>
          <w:sz w:val="24"/>
          <w:szCs w:val="28"/>
          <w:lang w:eastAsia="ko-KR"/>
        </w:rPr>
        <w:t>절차1</w:t>
      </w:r>
      <w:r w:rsidRPr="00544302">
        <w:rPr>
          <w:rFonts w:ascii="Malgun Gothic" w:eastAsia="Malgun Gothic" w:hAnsi="Malgun Gothic"/>
          <w:color w:val="4472C4" w:themeColor="accent1"/>
          <w:sz w:val="24"/>
          <w:szCs w:val="28"/>
          <w:lang w:eastAsia="ko-KR"/>
        </w:rPr>
        <w:t>:</w:t>
      </w:r>
    </w:p>
    <w:p w14:paraId="4A05B5E0" w14:textId="54894F55" w:rsidR="00F345B1" w:rsidRPr="009B5B9F" w:rsidRDefault="00F345B1" w:rsidP="00166E64">
      <w:pPr>
        <w:jc w:val="left"/>
        <w:rPr>
          <w:rFonts w:ascii="Malgun Gothic" w:eastAsia="Malgun Gothic" w:hAnsi="Malgun Gothic"/>
          <w:color w:val="FF0000"/>
          <w:sz w:val="24"/>
          <w:szCs w:val="28"/>
          <w:lang w:eastAsia="ko-KR"/>
        </w:rPr>
      </w:pPr>
      <w:r w:rsidRPr="009B5B9F">
        <w:rPr>
          <w:rFonts w:ascii="Malgun Gothic" w:eastAsia="Malgun Gothic" w:hAnsi="Malgun Gothic"/>
          <w:lang w:eastAsia="ko-KR"/>
        </w:rPr>
        <w:t>denb_lg_ars_agent_1.0.zip</w:t>
      </w:r>
      <w:r w:rsidR="00425DF5" w:rsidRPr="009B5B9F">
        <w:rPr>
          <w:rFonts w:ascii="Malgun Gothic" w:eastAsia="Malgun Gothic" w:hAnsi="Malgun Gothic"/>
          <w:lang w:eastAsia="ko-KR"/>
        </w:rPr>
        <w:t xml:space="preserve"> </w:t>
      </w:r>
      <w:r w:rsidR="00425DF5" w:rsidRPr="009B5B9F">
        <w:rPr>
          <w:rFonts w:ascii="Malgun Gothic" w:eastAsia="Malgun Gothic" w:hAnsi="Malgun Gothic" w:hint="eastAsia"/>
          <w:lang w:eastAsia="ko-KR"/>
        </w:rPr>
        <w:t xml:space="preserve">파일을 </w:t>
      </w:r>
      <w:r w:rsidR="00425DF5" w:rsidRPr="009B5B9F">
        <w:rPr>
          <w:rFonts w:ascii="Malgun Gothic" w:eastAsia="Malgun Gothic" w:hAnsi="Malgun Gothic"/>
          <w:lang w:eastAsia="ko-KR"/>
        </w:rPr>
        <w:t>C:\</w:t>
      </w:r>
      <w:r w:rsidR="006B7D01">
        <w:rPr>
          <w:rFonts w:ascii="Malgun Gothic" w:eastAsia="Malgun Gothic" w:hAnsi="Malgun Gothic"/>
          <w:lang w:eastAsia="ko-KR"/>
        </w:rPr>
        <w:t xml:space="preserve"> </w:t>
      </w:r>
      <w:r w:rsidR="006B7D01">
        <w:rPr>
          <w:rFonts w:ascii="Malgun Gothic" w:eastAsia="Malgun Gothic" w:hAnsi="Malgun Gothic" w:hint="eastAsia"/>
          <w:lang w:eastAsia="ko-KR"/>
        </w:rPr>
        <w:t>혹은</w:t>
      </w:r>
      <w:r w:rsidR="00425DF5" w:rsidRPr="009B5B9F">
        <w:rPr>
          <w:rFonts w:ascii="Malgun Gothic" w:eastAsia="Malgun Gothic" w:hAnsi="Malgun Gothic"/>
          <w:lang w:eastAsia="ko-KR"/>
        </w:rPr>
        <w:t xml:space="preserve"> </w:t>
      </w:r>
      <w:r w:rsidR="006B7D01">
        <w:rPr>
          <w:rFonts w:ascii="Malgun Gothic" w:eastAsia="Malgun Gothic" w:hAnsi="Malgun Gothic" w:hint="eastAsia"/>
          <w:lang w:eastAsia="ko-KR"/>
        </w:rPr>
        <w:t>D</w:t>
      </w:r>
      <w:r w:rsidR="006B7D01">
        <w:rPr>
          <w:rFonts w:ascii="Malgun Gothic" w:eastAsia="Malgun Gothic" w:hAnsi="Malgun Gothic"/>
          <w:lang w:eastAsia="ko-KR"/>
        </w:rPr>
        <w:t>:\</w:t>
      </w:r>
      <w:r w:rsidR="000512EA">
        <w:rPr>
          <w:rFonts w:ascii="Malgun Gothic" w:eastAsia="Malgun Gothic" w:hAnsi="Malgun Gothic"/>
          <w:lang w:eastAsia="ko-KR"/>
        </w:rPr>
        <w:t xml:space="preserve"> </w:t>
      </w:r>
      <w:r w:rsidR="00425DF5" w:rsidRPr="009B5B9F">
        <w:rPr>
          <w:rFonts w:ascii="Malgun Gothic" w:eastAsia="Malgun Gothic" w:hAnsi="Malgun Gothic" w:hint="eastAsia"/>
          <w:lang w:eastAsia="ko-KR"/>
        </w:rPr>
        <w:t>드라이브에 복사해서 압축을 풀어줍니다</w:t>
      </w:r>
    </w:p>
    <w:p w14:paraId="6F7B309C" w14:textId="4E26E8DC" w:rsidR="00425DF5" w:rsidRPr="009B5B9F" w:rsidRDefault="0075103C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/>
          <w:lang w:eastAsia="ko-KR"/>
        </w:rPr>
        <w:t xml:space="preserve"> </w:t>
      </w:r>
      <w:r w:rsidR="007973B9" w:rsidRPr="009B5B9F">
        <w:rPr>
          <w:rFonts w:ascii="Malgun Gothic" w:eastAsia="Malgun Gothic" w:hAnsi="Malgun Gothic"/>
          <w:noProof/>
        </w:rPr>
        <w:drawing>
          <wp:inline distT="0" distB="0" distL="0" distR="0" wp14:anchorId="1F44ECEA" wp14:editId="3241A067">
            <wp:extent cx="3000375" cy="1952625"/>
            <wp:effectExtent l="0" t="0" r="9525" b="9525"/>
            <wp:docPr id="8576486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64866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A49F9" w14:textId="71FB770D" w:rsidR="00043651" w:rsidRPr="00544302" w:rsidRDefault="00043651" w:rsidP="00166E64">
      <w:pPr>
        <w:jc w:val="left"/>
        <w:rPr>
          <w:rFonts w:ascii="Malgun Gothic" w:eastAsia="Malgun Gothic" w:hAnsi="Malgun Gothic"/>
          <w:color w:val="4472C4" w:themeColor="accent1"/>
          <w:sz w:val="24"/>
          <w:szCs w:val="28"/>
          <w:lang w:eastAsia="ko-KR"/>
        </w:rPr>
      </w:pPr>
      <w:r w:rsidRPr="00544302">
        <w:rPr>
          <w:rFonts w:ascii="Malgun Gothic" w:eastAsia="Malgun Gothic" w:hAnsi="Malgun Gothic" w:hint="eastAsia"/>
          <w:color w:val="4472C4" w:themeColor="accent1"/>
          <w:sz w:val="24"/>
          <w:szCs w:val="28"/>
          <w:lang w:eastAsia="ko-KR"/>
        </w:rPr>
        <w:t>절차</w:t>
      </w:r>
      <w:r w:rsidRPr="00544302">
        <w:rPr>
          <w:rFonts w:ascii="Malgun Gothic" w:eastAsia="Malgun Gothic" w:hAnsi="Malgun Gothic"/>
          <w:color w:val="4472C4" w:themeColor="accent1"/>
          <w:sz w:val="24"/>
          <w:szCs w:val="28"/>
          <w:lang w:eastAsia="ko-KR"/>
        </w:rPr>
        <w:t>2:</w:t>
      </w:r>
    </w:p>
    <w:p w14:paraId="52267D7C" w14:textId="74C3E40C" w:rsidR="00D55D8B" w:rsidRPr="009B5B9F" w:rsidRDefault="00593D16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/>
          <w:lang w:eastAsia="ko-KR"/>
        </w:rPr>
        <w:t>VC_redist.x86.exe</w:t>
      </w:r>
      <w:r w:rsidR="000602E8" w:rsidRPr="009B5B9F">
        <w:rPr>
          <w:rFonts w:ascii="Malgun Gothic" w:eastAsia="Malgun Gothic" w:hAnsi="Malgun Gothic"/>
          <w:lang w:eastAsia="ko-KR"/>
        </w:rPr>
        <w:t xml:space="preserve"> </w:t>
      </w:r>
      <w:r w:rsidR="000602E8" w:rsidRPr="009B5B9F">
        <w:rPr>
          <w:rFonts w:ascii="Malgun Gothic" w:eastAsia="Malgun Gothic" w:hAnsi="Malgun Gothic" w:hint="eastAsia"/>
          <w:lang w:eastAsia="ko-KR"/>
        </w:rPr>
        <w:t>설치</w:t>
      </w:r>
    </w:p>
    <w:p w14:paraId="0AC447E0" w14:textId="424DA564" w:rsidR="00043651" w:rsidRPr="00544302" w:rsidRDefault="00F10012" w:rsidP="00166E64">
      <w:pPr>
        <w:jc w:val="left"/>
        <w:rPr>
          <w:rFonts w:ascii="Malgun Gothic" w:eastAsia="Malgun Gothic" w:hAnsi="Malgun Gothic"/>
          <w:color w:val="4472C4" w:themeColor="accent1"/>
          <w:sz w:val="24"/>
          <w:szCs w:val="28"/>
          <w:lang w:eastAsia="ko-KR"/>
        </w:rPr>
      </w:pPr>
      <w:r w:rsidRPr="00544302">
        <w:rPr>
          <w:rFonts w:ascii="Malgun Gothic" w:eastAsia="Malgun Gothic" w:hAnsi="Malgun Gothic" w:hint="eastAsia"/>
          <w:color w:val="4472C4" w:themeColor="accent1"/>
          <w:sz w:val="24"/>
          <w:szCs w:val="28"/>
          <w:lang w:eastAsia="ko-KR"/>
        </w:rPr>
        <w:t>절차</w:t>
      </w:r>
      <w:r w:rsidR="00CD4D3C" w:rsidRPr="00544302">
        <w:rPr>
          <w:rFonts w:ascii="Malgun Gothic" w:eastAsia="Malgun Gothic" w:hAnsi="Malgun Gothic"/>
          <w:color w:val="4472C4" w:themeColor="accent1"/>
          <w:sz w:val="24"/>
          <w:szCs w:val="28"/>
          <w:lang w:eastAsia="ko-KR"/>
        </w:rPr>
        <w:t>3</w:t>
      </w:r>
      <w:r w:rsidRPr="00544302">
        <w:rPr>
          <w:rFonts w:ascii="Malgun Gothic" w:eastAsia="Malgun Gothic" w:hAnsi="Malgun Gothic"/>
          <w:color w:val="4472C4" w:themeColor="accent1"/>
          <w:sz w:val="24"/>
          <w:szCs w:val="28"/>
          <w:lang w:eastAsia="ko-KR"/>
        </w:rPr>
        <w:t>:</w:t>
      </w:r>
    </w:p>
    <w:p w14:paraId="0A7CCC5F" w14:textId="03EC2C37" w:rsidR="006E3644" w:rsidRPr="009B5B9F" w:rsidRDefault="00240910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/>
          <w:lang w:eastAsia="ko-KR"/>
        </w:rPr>
        <w:t>LGUBaseOpenApi.ocx</w:t>
      </w:r>
      <w:r w:rsidR="008B1F0D" w:rsidRPr="009B5B9F">
        <w:rPr>
          <w:rFonts w:ascii="Malgun Gothic" w:eastAsia="Malgun Gothic" w:hAnsi="Malgun Gothic"/>
          <w:lang w:eastAsia="ko-KR"/>
        </w:rPr>
        <w:t xml:space="preserve"> </w:t>
      </w:r>
      <w:r w:rsidR="008B1F0D" w:rsidRPr="009B5B9F">
        <w:rPr>
          <w:rFonts w:ascii="Malgun Gothic" w:eastAsia="Malgun Gothic" w:hAnsi="Malgun Gothic" w:hint="eastAsia"/>
          <w:lang w:eastAsia="ko-KR"/>
        </w:rPr>
        <w:t>등록</w:t>
      </w:r>
    </w:p>
    <w:p w14:paraId="40D1A289" w14:textId="46125457" w:rsidR="001C43A3" w:rsidRPr="009B5B9F" w:rsidRDefault="009A195B" w:rsidP="00166E64">
      <w:pPr>
        <w:jc w:val="left"/>
        <w:rPr>
          <w:rFonts w:ascii="Malgun Gothic" w:eastAsia="Malgun Gothic" w:hAnsi="Malgun Gothic" w:hint="eastAsia"/>
          <w:lang w:eastAsia="ko-KR"/>
        </w:rPr>
      </w:pPr>
      <w:r w:rsidRPr="009B5B9F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6F685895" wp14:editId="48A83A65">
            <wp:extent cx="4197350" cy="3432366"/>
            <wp:effectExtent l="0" t="0" r="0" b="0"/>
            <wp:docPr id="131932808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32808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06022" cy="3439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F5E8D" w14:textId="77777777" w:rsidR="000602E8" w:rsidRPr="009B5B9F" w:rsidRDefault="000602E8" w:rsidP="00166E64">
      <w:pPr>
        <w:jc w:val="left"/>
        <w:rPr>
          <w:rFonts w:ascii="Malgun Gothic" w:eastAsia="Malgun Gothic" w:hAnsi="Malgun Gothic"/>
          <w:lang w:eastAsia="ko-KR"/>
        </w:rPr>
      </w:pPr>
    </w:p>
    <w:p w14:paraId="764FD802" w14:textId="7965F570" w:rsidR="00D55D8B" w:rsidRDefault="003B581E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/>
          <w:noProof/>
        </w:rPr>
        <w:drawing>
          <wp:inline distT="0" distB="0" distL="0" distR="0" wp14:anchorId="5785AFD0" wp14:editId="794B48ED">
            <wp:extent cx="5274310" cy="3349625"/>
            <wp:effectExtent l="0" t="0" r="2540" b="3175"/>
            <wp:docPr id="10797298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72989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2FD11" w14:textId="3A227303" w:rsidR="00362556" w:rsidRPr="009B5B9F" w:rsidRDefault="001C43A3" w:rsidP="00166E64">
      <w:pPr>
        <w:jc w:val="left"/>
        <w:rPr>
          <w:rFonts w:ascii="Malgun Gothic" w:eastAsia="Malgun Gothic" w:hAnsi="Malgun Gothic" w:hint="eastAsia"/>
          <w:lang w:eastAsia="ko-KR"/>
        </w:rPr>
      </w:pPr>
      <w:r>
        <w:rPr>
          <w:rFonts w:ascii="Malgun Gothic" w:eastAsia="Malgun Gothic" w:hAnsi="Malgun Gothic" w:hint="eastAsia"/>
          <w:lang w:eastAsia="ko-KR"/>
        </w:rPr>
        <w:t>D</w:t>
      </w:r>
      <w:r>
        <w:rPr>
          <w:rFonts w:ascii="Malgun Gothic" w:eastAsia="Malgun Gothic" w:hAnsi="Malgun Gothic"/>
          <w:lang w:eastAsia="ko-KR"/>
        </w:rPr>
        <w:t xml:space="preserve">:\ </w:t>
      </w:r>
      <w:r>
        <w:rPr>
          <w:rFonts w:ascii="Malgun Gothic" w:eastAsia="Malgun Gothic" w:hAnsi="Malgun Gothic" w:hint="eastAsia"/>
          <w:lang w:eastAsia="ko-KR"/>
        </w:rPr>
        <w:t>드라이브의 경우</w:t>
      </w:r>
    </w:p>
    <w:p w14:paraId="5A7B880A" w14:textId="1508D3C9" w:rsidR="00E04681" w:rsidRPr="009B5B9F" w:rsidRDefault="008B29B3" w:rsidP="00166E64">
      <w:pPr>
        <w:jc w:val="left"/>
        <w:rPr>
          <w:rFonts w:ascii="Malgun Gothic" w:eastAsia="Malgun Gothic" w:hAnsi="Malgun Gothic"/>
          <w:color w:val="FF0000"/>
          <w:sz w:val="24"/>
          <w:szCs w:val="28"/>
          <w:lang w:eastAsia="ko-KR"/>
        </w:rPr>
      </w:pPr>
      <w:r w:rsidRPr="009B5B9F">
        <w:rPr>
          <w:rFonts w:ascii="Malgun Gothic" w:eastAsia="Malgun Gothic" w:hAnsi="Malgun Gothic" w:hint="eastAsia"/>
          <w:color w:val="FF0000"/>
          <w:sz w:val="24"/>
          <w:szCs w:val="28"/>
          <w:lang w:eastAsia="ko-KR"/>
        </w:rPr>
        <w:t>절차</w:t>
      </w:r>
      <w:r w:rsidR="00CD4D3C" w:rsidRPr="009B5B9F">
        <w:rPr>
          <w:rFonts w:ascii="Malgun Gothic" w:eastAsia="Malgun Gothic" w:hAnsi="Malgun Gothic"/>
          <w:color w:val="FF0000"/>
          <w:sz w:val="24"/>
          <w:szCs w:val="28"/>
          <w:lang w:eastAsia="ko-KR"/>
        </w:rPr>
        <w:t>4</w:t>
      </w:r>
      <w:r w:rsidRPr="009B5B9F">
        <w:rPr>
          <w:rFonts w:ascii="Malgun Gothic" w:eastAsia="Malgun Gothic" w:hAnsi="Malgun Gothic"/>
          <w:color w:val="FF0000"/>
          <w:sz w:val="24"/>
          <w:szCs w:val="28"/>
          <w:lang w:eastAsia="ko-KR"/>
        </w:rPr>
        <w:t>:</w:t>
      </w:r>
    </w:p>
    <w:p w14:paraId="47DCC606" w14:textId="0F02874C" w:rsidR="00E04681" w:rsidRPr="009B5B9F" w:rsidRDefault="00EC08F3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 w:hint="eastAsia"/>
          <w:lang w:eastAsia="ko-KR"/>
        </w:rPr>
        <w:t xml:space="preserve">폴터에서 </w:t>
      </w:r>
      <w:r w:rsidR="00E04681" w:rsidRPr="009B5B9F">
        <w:rPr>
          <w:rFonts w:ascii="Malgun Gothic" w:eastAsia="Malgun Gothic" w:hAnsi="Malgun Gothic"/>
          <w:lang w:eastAsia="ko-KR"/>
        </w:rPr>
        <w:t>DenbArsAgentR.exe</w:t>
      </w:r>
      <w:r w:rsidR="002A4ABB" w:rsidRPr="009B5B9F">
        <w:rPr>
          <w:rFonts w:ascii="Malgun Gothic" w:eastAsia="Malgun Gothic" w:hAnsi="Malgun Gothic"/>
          <w:lang w:eastAsia="ko-KR"/>
        </w:rPr>
        <w:t xml:space="preserve"> </w:t>
      </w:r>
      <w:r w:rsidR="002A4ABB" w:rsidRPr="009B5B9F">
        <w:rPr>
          <w:rFonts w:ascii="Malgun Gothic" w:eastAsia="Malgun Gothic" w:hAnsi="Malgun Gothic" w:hint="eastAsia"/>
          <w:lang w:eastAsia="ko-KR"/>
        </w:rPr>
        <w:t>실행</w:t>
      </w:r>
    </w:p>
    <w:p w14:paraId="67C741CE" w14:textId="1CEC6BBB" w:rsidR="00EC08F3" w:rsidRPr="009B5B9F" w:rsidRDefault="005B1E96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34EDA1B4" wp14:editId="1B6135C8">
            <wp:extent cx="3829050" cy="1752600"/>
            <wp:effectExtent l="0" t="0" r="0" b="0"/>
            <wp:docPr id="20668913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89134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8A27C" w14:textId="77777777" w:rsidR="000D6E8C" w:rsidRPr="009B5B9F" w:rsidRDefault="000D6E8C" w:rsidP="00166E64">
      <w:pPr>
        <w:jc w:val="left"/>
        <w:rPr>
          <w:rFonts w:ascii="Malgun Gothic" w:eastAsia="Malgun Gothic" w:hAnsi="Malgun Gothic"/>
          <w:lang w:eastAsia="ko-KR"/>
        </w:rPr>
      </w:pPr>
    </w:p>
    <w:p w14:paraId="18819365" w14:textId="52AAB191" w:rsidR="002A4ABB" w:rsidRPr="009B5B9F" w:rsidRDefault="003C6423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/>
          <w:noProof/>
        </w:rPr>
        <w:drawing>
          <wp:inline distT="0" distB="0" distL="0" distR="0" wp14:anchorId="796AE9FB" wp14:editId="12DBF6F6">
            <wp:extent cx="5274310" cy="4925060"/>
            <wp:effectExtent l="0" t="0" r="2540" b="8890"/>
            <wp:docPr id="11922157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21570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2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83EEB" w14:textId="77777777" w:rsidR="00CA7BBE" w:rsidRPr="009B5B9F" w:rsidRDefault="00CA7BBE" w:rsidP="00166E64">
      <w:pPr>
        <w:jc w:val="left"/>
        <w:rPr>
          <w:rFonts w:ascii="Malgun Gothic" w:eastAsia="Malgun Gothic" w:hAnsi="Malgun Gothic"/>
          <w:lang w:eastAsia="ko-KR"/>
        </w:rPr>
      </w:pPr>
    </w:p>
    <w:p w14:paraId="20E9E998" w14:textId="7FBC55D1" w:rsidR="00CA7BBE" w:rsidRPr="009B5B9F" w:rsidRDefault="00CA7BBE" w:rsidP="00166E64">
      <w:pPr>
        <w:jc w:val="left"/>
        <w:rPr>
          <w:rFonts w:ascii="Malgun Gothic" w:eastAsia="Malgun Gothic" w:hAnsi="Malgun Gothic"/>
          <w:lang w:eastAsia="ko-KR"/>
        </w:rPr>
      </w:pPr>
      <w:r w:rsidRPr="009B5B9F">
        <w:rPr>
          <w:rFonts w:ascii="Malgun Gothic" w:eastAsia="Malgun Gothic" w:hAnsi="Malgun Gothic" w:hint="eastAsia"/>
        </w:rPr>
        <w:t>1</w:t>
      </w:r>
      <w:r w:rsidRPr="009B5B9F">
        <w:rPr>
          <w:rFonts w:ascii="Malgun Gothic" w:eastAsia="Malgun Gothic" w:hAnsi="Malgun Gothic"/>
        </w:rPr>
        <w:t>0</w:t>
      </w:r>
      <w:r w:rsidRPr="009B5B9F">
        <w:rPr>
          <w:rFonts w:ascii="Malgun Gothic" w:eastAsia="Malgun Gothic" w:hAnsi="Malgun Gothic" w:hint="eastAsia"/>
          <w:lang w:eastAsia="ko-KR"/>
        </w:rPr>
        <w:t>초후 자동연결</w:t>
      </w:r>
    </w:p>
    <w:p w14:paraId="22CE2D97" w14:textId="77777777" w:rsidR="00FD7CAD" w:rsidRPr="009B5B9F" w:rsidRDefault="00FD7CAD" w:rsidP="00166E64">
      <w:pPr>
        <w:jc w:val="left"/>
        <w:rPr>
          <w:rFonts w:ascii="Malgun Gothic" w:eastAsia="Malgun Gothic" w:hAnsi="Malgun Gothic"/>
          <w:lang w:eastAsia="ko-KR"/>
        </w:rPr>
      </w:pPr>
    </w:p>
    <w:p w14:paraId="54927B44" w14:textId="213633A5" w:rsidR="00FD7CAD" w:rsidRPr="009B5B9F" w:rsidRDefault="00CA7BBE" w:rsidP="00166E64">
      <w:pPr>
        <w:jc w:val="left"/>
        <w:rPr>
          <w:rFonts w:ascii="Malgun Gothic" w:eastAsia="Malgun Gothic" w:hAnsi="Malgun Gothic"/>
        </w:rPr>
      </w:pPr>
      <w:r w:rsidRPr="009B5B9F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3767FB63" wp14:editId="01B1A510">
            <wp:extent cx="5274310" cy="4930775"/>
            <wp:effectExtent l="0" t="0" r="2540" b="3175"/>
            <wp:docPr id="12022289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22893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3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31FE2" w14:textId="77777777" w:rsidR="002108F7" w:rsidRPr="009B5B9F" w:rsidRDefault="002108F7" w:rsidP="00166E64">
      <w:pPr>
        <w:jc w:val="left"/>
        <w:rPr>
          <w:rFonts w:ascii="Malgun Gothic" w:eastAsia="Malgun Gothic" w:hAnsi="Malgun Gothic" w:cs="Batang" w:hint="eastAsia"/>
          <w:lang w:eastAsia="ko-KR"/>
        </w:rPr>
      </w:pPr>
    </w:p>
    <w:p w14:paraId="3E786276" w14:textId="0F8DEDAB" w:rsidR="00BE11BD" w:rsidRPr="009B5B9F" w:rsidRDefault="002108F7" w:rsidP="00166E64">
      <w:pPr>
        <w:jc w:val="left"/>
        <w:rPr>
          <w:rFonts w:ascii="Malgun Gothic" w:eastAsia="Malgun Gothic" w:hAnsi="Malgun Gothic" w:cs="Batang"/>
          <w:color w:val="FF0000"/>
          <w:sz w:val="32"/>
          <w:szCs w:val="36"/>
          <w:lang w:eastAsia="ko-KR"/>
        </w:rPr>
      </w:pPr>
      <w:r w:rsidRPr="009B5B9F">
        <w:rPr>
          <w:rFonts w:ascii="Malgun Gothic" w:eastAsia="Malgun Gothic" w:hAnsi="Malgun Gothic" w:cs="Batang" w:hint="eastAsia"/>
          <w:color w:val="FF0000"/>
          <w:sz w:val="32"/>
          <w:szCs w:val="36"/>
          <w:lang w:eastAsia="ko-KR"/>
        </w:rPr>
        <w:t>4</w:t>
      </w:r>
      <w:r w:rsidRPr="009B5B9F">
        <w:rPr>
          <w:rFonts w:ascii="Malgun Gothic" w:eastAsia="Malgun Gothic" w:hAnsi="Malgun Gothic" w:cs="Batang"/>
          <w:color w:val="FF0000"/>
          <w:sz w:val="32"/>
          <w:szCs w:val="36"/>
          <w:lang w:eastAsia="ko-KR"/>
        </w:rPr>
        <w:t>:</w:t>
      </w:r>
      <w:r w:rsidR="00D50F19" w:rsidRPr="009B5B9F">
        <w:rPr>
          <w:rFonts w:ascii="Malgun Gothic" w:eastAsia="Malgun Gothic" w:hAnsi="Malgun Gothic" w:cs="Batang" w:hint="eastAsia"/>
          <w:color w:val="FF0000"/>
          <w:sz w:val="32"/>
          <w:szCs w:val="36"/>
          <w:lang w:eastAsia="ko-KR"/>
        </w:rPr>
        <w:t>테스트</w:t>
      </w:r>
    </w:p>
    <w:p w14:paraId="34021E14" w14:textId="2BCB5CF2" w:rsidR="005A5DFD" w:rsidRPr="009B5B9F" w:rsidRDefault="004E311B" w:rsidP="00166E64">
      <w:pPr>
        <w:jc w:val="left"/>
        <w:rPr>
          <w:rFonts w:ascii="Malgun Gothic" w:eastAsia="Malgun Gothic" w:hAnsi="Malgun Gothic" w:cs="Batang"/>
          <w:lang w:eastAsia="ko-KR"/>
        </w:rPr>
      </w:pPr>
      <w:r>
        <w:rPr>
          <w:rFonts w:ascii="Malgun Gothic" w:eastAsia="Malgun Gothic" w:hAnsi="Malgun Gothic" w:cs="Batang" w:hint="eastAsia"/>
          <w:lang w:eastAsia="ko-KR"/>
        </w:rPr>
        <w:t xml:space="preserve">해당 </w:t>
      </w:r>
      <w:r w:rsidR="00E80488" w:rsidRPr="009B5B9F">
        <w:rPr>
          <w:rFonts w:ascii="Malgun Gothic" w:eastAsia="Malgun Gothic" w:hAnsi="Malgun Gothic" w:cs="Batang" w:hint="eastAsia"/>
          <w:lang w:eastAsia="ko-KR"/>
        </w:rPr>
        <w:t>전화</w:t>
      </w:r>
      <w:r>
        <w:rPr>
          <w:rFonts w:ascii="Malgun Gothic" w:eastAsia="Malgun Gothic" w:hAnsi="Malgun Gothic" w:cs="Batang" w:hint="eastAsia"/>
          <w:lang w:eastAsia="ko-KR"/>
        </w:rPr>
        <w:t>를 걸어</w:t>
      </w:r>
      <w:r w:rsidR="00474369" w:rsidRPr="009B5B9F">
        <w:rPr>
          <w:rFonts w:ascii="Malgun Gothic" w:eastAsia="Malgun Gothic" w:hAnsi="Malgun Gothic" w:cs="Batang" w:hint="eastAsia"/>
          <w:lang w:eastAsia="ko-KR"/>
        </w:rPr>
        <w:t>기능 작동하는지 확인</w:t>
      </w:r>
    </w:p>
    <w:p w14:paraId="6F3F043D" w14:textId="77777777" w:rsidR="00474369" w:rsidRPr="00712B25" w:rsidRDefault="00474369" w:rsidP="00166E64">
      <w:pPr>
        <w:jc w:val="left"/>
        <w:rPr>
          <w:rFonts w:ascii="Malgun Gothic" w:eastAsia="Malgun Gothic" w:hAnsi="Malgun Gothic" w:cs="Batang"/>
          <w:lang w:eastAsia="ko-KR"/>
        </w:rPr>
      </w:pPr>
    </w:p>
    <w:p w14:paraId="15454109" w14:textId="7E9B495E" w:rsidR="00474369" w:rsidRPr="001141DC" w:rsidRDefault="006D5578" w:rsidP="00166E64">
      <w:pPr>
        <w:jc w:val="left"/>
        <w:rPr>
          <w:rFonts w:ascii="Malgun Gothic" w:eastAsia="Malgun Gothic" w:hAnsi="Malgun Gothic"/>
          <w:color w:val="FF0000"/>
          <w:sz w:val="44"/>
          <w:szCs w:val="48"/>
          <w:lang w:eastAsia="ko-KR"/>
        </w:rPr>
      </w:pPr>
      <w:r w:rsidRPr="001141DC">
        <w:rPr>
          <w:rFonts w:ascii="Malgun Gothic" w:eastAsia="Malgun Gothic" w:hAnsi="Malgun Gothic" w:cs="Batang" w:hint="eastAsia"/>
          <w:color w:val="FF0000"/>
          <w:sz w:val="44"/>
          <w:szCs w:val="48"/>
          <w:lang w:eastAsia="ko-KR"/>
        </w:rPr>
        <w:t>설정완료</w:t>
      </w:r>
    </w:p>
    <w:sectPr w:rsidR="00474369" w:rsidRPr="001141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25A9E" w14:textId="77777777" w:rsidR="006474B9" w:rsidRDefault="006474B9" w:rsidP="00A55C49">
      <w:r>
        <w:separator/>
      </w:r>
    </w:p>
  </w:endnote>
  <w:endnote w:type="continuationSeparator" w:id="0">
    <w:p w14:paraId="1D469B26" w14:textId="77777777" w:rsidR="006474B9" w:rsidRDefault="006474B9" w:rsidP="00A55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BAEF5" w14:textId="77777777" w:rsidR="006474B9" w:rsidRDefault="006474B9" w:rsidP="00A55C49">
      <w:r>
        <w:separator/>
      </w:r>
    </w:p>
  </w:footnote>
  <w:footnote w:type="continuationSeparator" w:id="0">
    <w:p w14:paraId="7FCBF4A4" w14:textId="77777777" w:rsidR="006474B9" w:rsidRDefault="006474B9" w:rsidP="00A55C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C34"/>
    <w:rsid w:val="00002590"/>
    <w:rsid w:val="000165A1"/>
    <w:rsid w:val="00020312"/>
    <w:rsid w:val="00035164"/>
    <w:rsid w:val="00043651"/>
    <w:rsid w:val="000512EA"/>
    <w:rsid w:val="000578C5"/>
    <w:rsid w:val="000602E8"/>
    <w:rsid w:val="00082A28"/>
    <w:rsid w:val="00096A88"/>
    <w:rsid w:val="000C5BA1"/>
    <w:rsid w:val="000C6016"/>
    <w:rsid w:val="000D2FB5"/>
    <w:rsid w:val="000D6E8C"/>
    <w:rsid w:val="000E1409"/>
    <w:rsid w:val="000E222B"/>
    <w:rsid w:val="001019D9"/>
    <w:rsid w:val="001141DC"/>
    <w:rsid w:val="00116544"/>
    <w:rsid w:val="00130BDA"/>
    <w:rsid w:val="001518C2"/>
    <w:rsid w:val="00160E81"/>
    <w:rsid w:val="00166E64"/>
    <w:rsid w:val="00186B1D"/>
    <w:rsid w:val="001A57DF"/>
    <w:rsid w:val="001C43A3"/>
    <w:rsid w:val="001D00E2"/>
    <w:rsid w:val="002108F7"/>
    <w:rsid w:val="0021231D"/>
    <w:rsid w:val="00222513"/>
    <w:rsid w:val="00222618"/>
    <w:rsid w:val="00232145"/>
    <w:rsid w:val="002343A7"/>
    <w:rsid w:val="00240910"/>
    <w:rsid w:val="0024484A"/>
    <w:rsid w:val="00253AC6"/>
    <w:rsid w:val="00282008"/>
    <w:rsid w:val="002A4ABB"/>
    <w:rsid w:val="00317C34"/>
    <w:rsid w:val="00320A92"/>
    <w:rsid w:val="00325071"/>
    <w:rsid w:val="0034682A"/>
    <w:rsid w:val="00356A6F"/>
    <w:rsid w:val="0035765F"/>
    <w:rsid w:val="00362556"/>
    <w:rsid w:val="003B581E"/>
    <w:rsid w:val="003B5B9F"/>
    <w:rsid w:val="003C1C9A"/>
    <w:rsid w:val="003C60D3"/>
    <w:rsid w:val="003C6423"/>
    <w:rsid w:val="003E26F9"/>
    <w:rsid w:val="004048F1"/>
    <w:rsid w:val="00412048"/>
    <w:rsid w:val="00425DF5"/>
    <w:rsid w:val="00472B56"/>
    <w:rsid w:val="00474369"/>
    <w:rsid w:val="00494477"/>
    <w:rsid w:val="004C377F"/>
    <w:rsid w:val="004E311B"/>
    <w:rsid w:val="004E5A0F"/>
    <w:rsid w:val="00503E7D"/>
    <w:rsid w:val="00506138"/>
    <w:rsid w:val="00526F77"/>
    <w:rsid w:val="00534B81"/>
    <w:rsid w:val="00544302"/>
    <w:rsid w:val="0056266C"/>
    <w:rsid w:val="00566828"/>
    <w:rsid w:val="00593D16"/>
    <w:rsid w:val="005A0020"/>
    <w:rsid w:val="005A5DFD"/>
    <w:rsid w:val="005B1E96"/>
    <w:rsid w:val="005B5F2C"/>
    <w:rsid w:val="005F7A2F"/>
    <w:rsid w:val="006440DD"/>
    <w:rsid w:val="006474B9"/>
    <w:rsid w:val="00652080"/>
    <w:rsid w:val="00655A33"/>
    <w:rsid w:val="00663720"/>
    <w:rsid w:val="00691DE2"/>
    <w:rsid w:val="00694798"/>
    <w:rsid w:val="006B4CB9"/>
    <w:rsid w:val="006B7C69"/>
    <w:rsid w:val="006B7D01"/>
    <w:rsid w:val="006D5578"/>
    <w:rsid w:val="006E3644"/>
    <w:rsid w:val="006F3088"/>
    <w:rsid w:val="007046C8"/>
    <w:rsid w:val="00712B25"/>
    <w:rsid w:val="0072390B"/>
    <w:rsid w:val="00727760"/>
    <w:rsid w:val="00734F59"/>
    <w:rsid w:val="0075103C"/>
    <w:rsid w:val="00752B41"/>
    <w:rsid w:val="00756A55"/>
    <w:rsid w:val="00760005"/>
    <w:rsid w:val="007758F1"/>
    <w:rsid w:val="007973B9"/>
    <w:rsid w:val="007B793C"/>
    <w:rsid w:val="007C641A"/>
    <w:rsid w:val="007D5397"/>
    <w:rsid w:val="007E1F2F"/>
    <w:rsid w:val="007F6123"/>
    <w:rsid w:val="008038BC"/>
    <w:rsid w:val="00814091"/>
    <w:rsid w:val="008210DB"/>
    <w:rsid w:val="008451B0"/>
    <w:rsid w:val="00855E64"/>
    <w:rsid w:val="0089566D"/>
    <w:rsid w:val="008B1F0D"/>
    <w:rsid w:val="008B29B3"/>
    <w:rsid w:val="008D43F7"/>
    <w:rsid w:val="008F2BC7"/>
    <w:rsid w:val="008F69B6"/>
    <w:rsid w:val="00907CC8"/>
    <w:rsid w:val="00917F77"/>
    <w:rsid w:val="0094008C"/>
    <w:rsid w:val="00974B61"/>
    <w:rsid w:val="00983A52"/>
    <w:rsid w:val="00992D27"/>
    <w:rsid w:val="009A195B"/>
    <w:rsid w:val="009B5B9F"/>
    <w:rsid w:val="009E0845"/>
    <w:rsid w:val="009F04CA"/>
    <w:rsid w:val="009F717B"/>
    <w:rsid w:val="00A04FA4"/>
    <w:rsid w:val="00A21A52"/>
    <w:rsid w:val="00A2728C"/>
    <w:rsid w:val="00A316CE"/>
    <w:rsid w:val="00A316FE"/>
    <w:rsid w:val="00A411FB"/>
    <w:rsid w:val="00A55C49"/>
    <w:rsid w:val="00A659A6"/>
    <w:rsid w:val="00A72CF2"/>
    <w:rsid w:val="00B053CF"/>
    <w:rsid w:val="00B11E6F"/>
    <w:rsid w:val="00B3573F"/>
    <w:rsid w:val="00B61C8E"/>
    <w:rsid w:val="00B95303"/>
    <w:rsid w:val="00BA62D2"/>
    <w:rsid w:val="00BE11BD"/>
    <w:rsid w:val="00BF784B"/>
    <w:rsid w:val="00C01555"/>
    <w:rsid w:val="00C05D59"/>
    <w:rsid w:val="00C11C09"/>
    <w:rsid w:val="00C27429"/>
    <w:rsid w:val="00C56FA6"/>
    <w:rsid w:val="00CA7BBE"/>
    <w:rsid w:val="00CC1533"/>
    <w:rsid w:val="00CD4D3C"/>
    <w:rsid w:val="00CE2149"/>
    <w:rsid w:val="00CE60B2"/>
    <w:rsid w:val="00D12C64"/>
    <w:rsid w:val="00D2024F"/>
    <w:rsid w:val="00D42E00"/>
    <w:rsid w:val="00D50F19"/>
    <w:rsid w:val="00D5288D"/>
    <w:rsid w:val="00D54DE4"/>
    <w:rsid w:val="00D55D8B"/>
    <w:rsid w:val="00D679AB"/>
    <w:rsid w:val="00D901D6"/>
    <w:rsid w:val="00DB27E5"/>
    <w:rsid w:val="00DD6E55"/>
    <w:rsid w:val="00DF7E7B"/>
    <w:rsid w:val="00E04681"/>
    <w:rsid w:val="00E14183"/>
    <w:rsid w:val="00E177DF"/>
    <w:rsid w:val="00E22337"/>
    <w:rsid w:val="00E24CF7"/>
    <w:rsid w:val="00E2562E"/>
    <w:rsid w:val="00E3261D"/>
    <w:rsid w:val="00E3292E"/>
    <w:rsid w:val="00E5340A"/>
    <w:rsid w:val="00E536F7"/>
    <w:rsid w:val="00E80488"/>
    <w:rsid w:val="00E84199"/>
    <w:rsid w:val="00EB4B90"/>
    <w:rsid w:val="00EC08F3"/>
    <w:rsid w:val="00ED64A7"/>
    <w:rsid w:val="00F10012"/>
    <w:rsid w:val="00F2377E"/>
    <w:rsid w:val="00F254ED"/>
    <w:rsid w:val="00F345B1"/>
    <w:rsid w:val="00F42882"/>
    <w:rsid w:val="00F56715"/>
    <w:rsid w:val="00F67E99"/>
    <w:rsid w:val="00F87CDC"/>
    <w:rsid w:val="00FD7CAD"/>
    <w:rsid w:val="00FF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747940"/>
  <w15:chartTrackingRefBased/>
  <w15:docId w15:val="{D8AB1DB9-28C5-44D2-8470-05B865B36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C4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C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C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7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200</cp:revision>
  <dcterms:created xsi:type="dcterms:W3CDTF">2023-10-17T01:18:00Z</dcterms:created>
  <dcterms:modified xsi:type="dcterms:W3CDTF">2023-10-17T05:29:00Z</dcterms:modified>
</cp:coreProperties>
</file>